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60" w:rsidRDefault="00421A1D">
      <w:r>
        <w:t>ANEXOS MERCADO PÚBLICO DE LAGES:</w:t>
      </w:r>
    </w:p>
    <w:p w:rsidR="00421A1D" w:rsidRDefault="00421A1D">
      <w:hyperlink r:id="rId4" w:history="1">
        <w:r w:rsidRPr="00504410">
          <w:rPr>
            <w:rStyle w:val="Hyperlink"/>
          </w:rPr>
          <w:t>https://drive.google.com/file/d/1ErTzXNRspuYWW4kHbwJ38k4egeiQWr-l/view?usp=sharing</w:t>
        </w:r>
      </w:hyperlink>
      <w:r>
        <w:t xml:space="preserve"> </w:t>
      </w:r>
      <w:bookmarkStart w:id="0" w:name="_GoBack"/>
      <w:bookmarkEnd w:id="0"/>
    </w:p>
    <w:sectPr w:rsidR="00421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1D"/>
    <w:rsid w:val="00421A1D"/>
    <w:rsid w:val="004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7B34E-84EF-43D5-A577-E42B86C9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1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rTzXNRspuYWW4kHbwJ38k4egeiQWr-l/view?usp=shari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Licitacao68 Juliana</dc:creator>
  <cp:keywords/>
  <dc:description/>
  <cp:lastModifiedBy>Licitacao68 Juliana</cp:lastModifiedBy>
  <cp:revision>1</cp:revision>
  <dcterms:created xsi:type="dcterms:W3CDTF">2020-09-04T15:05:00Z</dcterms:created>
  <dcterms:modified xsi:type="dcterms:W3CDTF">2020-09-04T15:06:00Z</dcterms:modified>
</cp:coreProperties>
</file>